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320"/>
        <w:gridCol w:w="982"/>
        <w:gridCol w:w="2235"/>
        <w:gridCol w:w="1365"/>
        <w:gridCol w:w="2177"/>
        <w:gridCol w:w="1299"/>
        <w:gridCol w:w="11"/>
      </w:tblGrid>
      <w:tr w:rsidR="008640CB" w14:paraId="2A580FA9" w14:textId="77777777" w:rsidTr="008640CB">
        <w:trPr>
          <w:gridAfter w:val="1"/>
          <w:wAfter w:w="11" w:type="dxa"/>
          <w:trHeight w:val="693"/>
          <w:jc w:val="center"/>
        </w:trPr>
        <w:tc>
          <w:tcPr>
            <w:tcW w:w="1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2C0A" w14:textId="47801B75" w:rsidR="008640CB" w:rsidRDefault="008640CB">
            <w:pPr>
              <w:spacing w:line="256" w:lineRule="auto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br w:type="page"/>
            </w:r>
            <w:r>
              <w:rPr>
                <w:noProof/>
                <w:color w:val="000000"/>
                <w:spacing w:val="5"/>
              </w:rPr>
              <w:drawing>
                <wp:inline distT="0" distB="0" distL="0" distR="0" wp14:anchorId="395F9475" wp14:editId="291FE425">
                  <wp:extent cx="1082675" cy="1021080"/>
                  <wp:effectExtent l="0" t="0" r="3175" b="7620"/>
                  <wp:docPr id="1" name="Рисунок 1" descr="Зображення, що містить текст, тканина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Зображення, що містить текст, тканина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45D1" w14:textId="77777777" w:rsidR="008640CB" w:rsidRDefault="008640C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ВИКОНАВЧИЙ КОМІТЕТ СТАРОКОСТЯНТИНІВСЬКОЇ МІСЬКОЇ РАДИ</w:t>
            </w:r>
          </w:p>
        </w:tc>
      </w:tr>
      <w:tr w:rsidR="008640CB" w:rsidRPr="00352138" w14:paraId="68ACE7E7" w14:textId="77777777" w:rsidTr="008640CB">
        <w:trPr>
          <w:gridAfter w:val="1"/>
          <w:wAfter w:w="11" w:type="dxa"/>
          <w:trHeight w:val="1187"/>
          <w:jc w:val="center"/>
        </w:trPr>
        <w:tc>
          <w:tcPr>
            <w:tcW w:w="1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8ABC" w14:textId="77777777" w:rsidR="008640CB" w:rsidRDefault="008640CB">
            <w:pPr>
              <w:spacing w:line="256" w:lineRule="auto"/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8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0017" w14:textId="77777777" w:rsidR="008640CB" w:rsidRDefault="008640CB">
            <w:pPr>
              <w:spacing w:line="256" w:lineRule="auto"/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>
              <w:rPr>
                <w:b/>
                <w:sz w:val="28"/>
                <w:szCs w:val="28"/>
                <w:u w:val="single"/>
                <w:lang w:val="uk-UA"/>
              </w:rPr>
              <w:t>Технологічна картка адміністративної послуги</w:t>
            </w:r>
          </w:p>
          <w:p w14:paraId="1F302D84" w14:textId="77777777" w:rsidR="008640CB" w:rsidRDefault="008640CB">
            <w:pPr>
              <w:pStyle w:val="a3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«Прийняття рішення про способи участі у вихованні дитини та спілкуванні з нею того з батьків, хто проживає окремо від неї»</w:t>
            </w:r>
          </w:p>
          <w:p w14:paraId="164ED0CC" w14:textId="77777777" w:rsidR="008640CB" w:rsidRDefault="008640CB">
            <w:pPr>
              <w:pStyle w:val="a3"/>
              <w:spacing w:line="256" w:lineRule="auto"/>
              <w:rPr>
                <w:b w:val="0"/>
                <w:sz w:val="24"/>
                <w:szCs w:val="24"/>
              </w:rPr>
            </w:pPr>
          </w:p>
        </w:tc>
      </w:tr>
      <w:tr w:rsidR="008640CB" w:rsidRPr="00352138" w14:paraId="3A621FF4" w14:textId="77777777" w:rsidTr="008640CB">
        <w:trPr>
          <w:gridAfter w:val="1"/>
          <w:wAfter w:w="11" w:type="dxa"/>
          <w:trHeight w:val="70"/>
          <w:jc w:val="center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7D8B" w14:textId="77777777" w:rsidR="008640CB" w:rsidRDefault="008640CB">
            <w:pPr>
              <w:spacing w:line="256" w:lineRule="auto"/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8640CB" w14:paraId="5B7CE799" w14:textId="77777777" w:rsidTr="008640CB">
        <w:trPr>
          <w:gridAfter w:val="1"/>
          <w:wAfter w:w="11" w:type="dxa"/>
          <w:trHeight w:val="145"/>
          <w:jc w:val="center"/>
        </w:trPr>
        <w:tc>
          <w:tcPr>
            <w:tcW w:w="5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A10A" w14:textId="77777777" w:rsidR="008640CB" w:rsidRDefault="008640CB">
            <w:pPr>
              <w:spacing w:line="256" w:lineRule="auto"/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Розробник: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EED3" w14:textId="77777777" w:rsidR="008640CB" w:rsidRDefault="008640CB">
            <w:pPr>
              <w:pStyle w:val="a3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Затверджую:</w:t>
            </w:r>
          </w:p>
        </w:tc>
      </w:tr>
      <w:tr w:rsidR="008640CB" w14:paraId="74B58D4B" w14:textId="77777777" w:rsidTr="00352138">
        <w:trPr>
          <w:gridAfter w:val="1"/>
          <w:wAfter w:w="11" w:type="dxa"/>
          <w:trHeight w:val="2272"/>
          <w:jc w:val="center"/>
        </w:trPr>
        <w:tc>
          <w:tcPr>
            <w:tcW w:w="5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42D1" w14:textId="77777777" w:rsidR="005569D6" w:rsidRPr="001E5020" w:rsidRDefault="005569D6" w:rsidP="005569D6">
            <w:pPr>
              <w:rPr>
                <w:color w:val="000000"/>
                <w:spacing w:val="5"/>
                <w:lang w:val="uk-UA"/>
              </w:rPr>
            </w:pPr>
            <w:r w:rsidRPr="001E5020">
              <w:rPr>
                <w:color w:val="000000"/>
                <w:spacing w:val="5"/>
                <w:lang w:val="uk-UA"/>
              </w:rPr>
              <w:t>Начальник служби у справах дітей виконавчого комітету Ст</w:t>
            </w:r>
            <w:r>
              <w:rPr>
                <w:color w:val="000000"/>
                <w:spacing w:val="5"/>
                <w:lang w:val="uk-UA"/>
              </w:rPr>
              <w:t xml:space="preserve">арокостянтинівської </w:t>
            </w:r>
            <w:r w:rsidRPr="001E5020">
              <w:rPr>
                <w:color w:val="000000"/>
                <w:spacing w:val="5"/>
                <w:lang w:val="uk-UA"/>
              </w:rPr>
              <w:t>міської ради</w:t>
            </w:r>
          </w:p>
          <w:p w14:paraId="3C8634E7" w14:textId="77777777" w:rsidR="005569D6" w:rsidRDefault="005569D6" w:rsidP="005569D6">
            <w:pPr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 xml:space="preserve"> </w:t>
            </w:r>
          </w:p>
          <w:p w14:paraId="03A847C1" w14:textId="77777777" w:rsidR="005569D6" w:rsidRDefault="005569D6" w:rsidP="005569D6">
            <w:pPr>
              <w:rPr>
                <w:color w:val="000000"/>
                <w:spacing w:val="5"/>
                <w:lang w:val="uk-UA"/>
              </w:rPr>
            </w:pPr>
          </w:p>
          <w:p w14:paraId="69D575AD" w14:textId="77777777" w:rsidR="005569D6" w:rsidRDefault="005569D6" w:rsidP="005569D6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  <w:r w:rsidRPr="001E5020">
              <w:rPr>
                <w:color w:val="000000"/>
                <w:spacing w:val="5"/>
                <w:sz w:val="16"/>
                <w:szCs w:val="16"/>
                <w:lang w:val="uk-UA"/>
              </w:rPr>
              <w:t>М.П.</w:t>
            </w:r>
          </w:p>
          <w:p w14:paraId="3D106163" w14:textId="77777777" w:rsidR="005569D6" w:rsidRPr="001E5020" w:rsidRDefault="005569D6" w:rsidP="005569D6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</w:p>
          <w:p w14:paraId="30CDA457" w14:textId="3874F040" w:rsidR="008640CB" w:rsidRDefault="005569D6" w:rsidP="005569D6">
            <w:pPr>
              <w:spacing w:line="256" w:lineRule="auto"/>
              <w:jc w:val="both"/>
              <w:rPr>
                <w:color w:val="000000"/>
                <w:spacing w:val="5"/>
                <w:sz w:val="20"/>
                <w:szCs w:val="20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______________  Сергій ЧЕРНОВСЬКИЙ</w:t>
            </w:r>
            <w:r w:rsidR="008640CB">
              <w:rPr>
                <w:color w:val="000000"/>
                <w:spacing w:val="5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6981" w14:textId="77777777" w:rsidR="005569D6" w:rsidRDefault="005569D6" w:rsidP="005569D6">
            <w:pPr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Міський голова</w:t>
            </w:r>
          </w:p>
          <w:p w14:paraId="020F7A4B" w14:textId="77777777" w:rsidR="005569D6" w:rsidRDefault="005569D6" w:rsidP="005569D6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26D34F76" w14:textId="77777777" w:rsidR="005569D6" w:rsidRDefault="005569D6" w:rsidP="005569D6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139C2EE6" w14:textId="77777777" w:rsidR="005569D6" w:rsidRDefault="005569D6" w:rsidP="005569D6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69BFED8B" w14:textId="77777777" w:rsidR="005569D6" w:rsidRDefault="005569D6" w:rsidP="005569D6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0308CBFC" w14:textId="77777777" w:rsidR="005569D6" w:rsidRPr="00EB3AEE" w:rsidRDefault="005569D6" w:rsidP="005569D6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  <w:r w:rsidRPr="001E5020">
              <w:rPr>
                <w:color w:val="000000"/>
                <w:spacing w:val="5"/>
                <w:sz w:val="16"/>
                <w:szCs w:val="16"/>
                <w:lang w:val="uk-UA"/>
              </w:rPr>
              <w:t xml:space="preserve"> М.П.</w:t>
            </w:r>
          </w:p>
          <w:p w14:paraId="038637E6" w14:textId="77777777" w:rsidR="005569D6" w:rsidRDefault="005569D6" w:rsidP="005569D6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14:paraId="75811953" w14:textId="4F1B329F" w:rsidR="008640CB" w:rsidRDefault="005569D6" w:rsidP="005569D6">
            <w:pPr>
              <w:pStyle w:val="a3"/>
              <w:spacing w:line="256" w:lineRule="auto"/>
              <w:jc w:val="left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 xml:space="preserve">___________    </w:t>
            </w:r>
            <w:r>
              <w:rPr>
                <w:b w:val="0"/>
                <w:color w:val="000000"/>
                <w:spacing w:val="5"/>
                <w:sz w:val="24"/>
                <w:szCs w:val="24"/>
              </w:rPr>
              <w:t>Микола МЕЛЬНИЧУК</w:t>
            </w:r>
            <w:r>
              <w:rPr>
                <w:b w:val="0"/>
              </w:rPr>
              <w:t xml:space="preserve">            </w:t>
            </w:r>
          </w:p>
        </w:tc>
      </w:tr>
      <w:tr w:rsidR="008640CB" w14:paraId="6ADE28AD" w14:textId="77777777" w:rsidTr="008640CB">
        <w:trPr>
          <w:gridAfter w:val="1"/>
          <w:wAfter w:w="11" w:type="dxa"/>
          <w:trHeight w:val="425"/>
          <w:jc w:val="center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7818" w14:textId="6D179A37" w:rsidR="008640CB" w:rsidRDefault="00C22D8D">
            <w:pPr>
              <w:pStyle w:val="a3"/>
              <w:spacing w:line="256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Розроблено: 23 січня 2024 року</w:t>
            </w:r>
          </w:p>
        </w:tc>
      </w:tr>
      <w:tr w:rsidR="008640CB" w14:paraId="023C9226" w14:textId="77777777" w:rsidTr="008640CB">
        <w:trPr>
          <w:gridAfter w:val="1"/>
          <w:wAfter w:w="11" w:type="dxa"/>
          <w:trHeight w:val="70"/>
          <w:jc w:val="center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6DB4" w14:textId="77777777" w:rsidR="008640CB" w:rsidRDefault="008640CB">
            <w:pPr>
              <w:pStyle w:val="a3"/>
              <w:spacing w:line="256" w:lineRule="auto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8640CB" w14:paraId="13610E5C" w14:textId="77777777" w:rsidTr="008640CB">
        <w:trPr>
          <w:gridAfter w:val="1"/>
          <w:wAfter w:w="11" w:type="dxa"/>
          <w:trHeight w:val="70"/>
          <w:jc w:val="center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63AA" w14:textId="77777777" w:rsidR="008640CB" w:rsidRDefault="008640CB">
            <w:pPr>
              <w:pStyle w:val="a3"/>
              <w:spacing w:line="256" w:lineRule="auto"/>
              <w:jc w:val="left"/>
              <w:rPr>
                <w:b w:val="0"/>
                <w:sz w:val="10"/>
                <w:szCs w:val="10"/>
              </w:rPr>
            </w:pPr>
          </w:p>
          <w:p w14:paraId="115F62E1" w14:textId="77777777" w:rsidR="008640CB" w:rsidRDefault="008640CB">
            <w:pPr>
              <w:pStyle w:val="a3"/>
              <w:spacing w:line="256" w:lineRule="auto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8640CB" w14:paraId="13070DF2" w14:textId="77777777" w:rsidTr="008640CB">
        <w:trPr>
          <w:trHeight w:val="145"/>
          <w:jc w:val="center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D7090E1" w14:textId="77777777" w:rsidR="008640CB" w:rsidRDefault="008640CB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№</w:t>
            </w:r>
          </w:p>
          <w:p w14:paraId="3272B6B8" w14:textId="77777777" w:rsidR="008640CB" w:rsidRDefault="008640CB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п/п</w:t>
            </w:r>
          </w:p>
        </w:tc>
        <w:tc>
          <w:tcPr>
            <w:tcW w:w="2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5D88669" w14:textId="77777777" w:rsidR="008640CB" w:rsidRDefault="008640CB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EA9549F" w14:textId="77777777" w:rsidR="008640CB" w:rsidRDefault="008640CB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Відповідальна посадова особа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11200F96" w14:textId="77777777" w:rsidR="008640CB" w:rsidRDefault="008640CB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Дія *</w:t>
            </w:r>
          </w:p>
          <w:p w14:paraId="1602AD55" w14:textId="77777777" w:rsidR="008640CB" w:rsidRDefault="008640CB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(В, У, П, З)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C0666C" w14:textId="77777777" w:rsidR="008640CB" w:rsidRDefault="008640CB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>
              <w:rPr>
                <w:b/>
                <w:sz w:val="22"/>
                <w:szCs w:val="22"/>
                <w:lang w:val="uk-UA" w:eastAsia="ar-SA"/>
              </w:rPr>
              <w:t>Структурні підрозділи, відповідальні за етапи (дію,</w:t>
            </w:r>
          </w:p>
          <w:p w14:paraId="1326478E" w14:textId="77777777" w:rsidR="008640CB" w:rsidRDefault="008640CB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>
              <w:rPr>
                <w:b/>
                <w:sz w:val="22"/>
                <w:szCs w:val="22"/>
                <w:lang w:val="uk-UA" w:eastAsia="ar-SA"/>
              </w:rPr>
              <w:t>рішення)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E93D20D" w14:textId="77777777" w:rsidR="008640CB" w:rsidRDefault="008640CB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>
              <w:rPr>
                <w:b/>
                <w:sz w:val="22"/>
                <w:szCs w:val="22"/>
                <w:lang w:val="uk-UA" w:eastAsia="ar-SA"/>
              </w:rPr>
              <w:t>Строки виконання етапів</w:t>
            </w:r>
          </w:p>
          <w:p w14:paraId="47EE10CB" w14:textId="77777777" w:rsidR="008640CB" w:rsidRDefault="008640CB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>
              <w:rPr>
                <w:b/>
                <w:sz w:val="22"/>
                <w:szCs w:val="22"/>
                <w:lang w:val="uk-UA" w:eastAsia="ar-SA"/>
              </w:rPr>
              <w:t>(дії, рішення)</w:t>
            </w:r>
          </w:p>
        </w:tc>
      </w:tr>
      <w:tr w:rsidR="008640CB" w14:paraId="55D85888" w14:textId="77777777" w:rsidTr="008640CB">
        <w:trPr>
          <w:trHeight w:val="413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AEBA5C" w14:textId="77777777" w:rsidR="008640CB" w:rsidRDefault="008640CB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300CCD" w14:textId="77777777" w:rsidR="008640CB" w:rsidRDefault="008640CB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  <w:p w14:paraId="4067E2D9" w14:textId="77777777" w:rsidR="008640CB" w:rsidRDefault="008640CB">
            <w:pPr>
              <w:spacing w:line="240" w:lineRule="atLeast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767885" w14:textId="77777777" w:rsidR="008640CB" w:rsidRDefault="008640CB">
            <w:pPr>
              <w:spacing w:line="240" w:lineRule="atLeas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Посадова особа центру надання адміністративних послуг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A706B" w14:textId="77777777" w:rsidR="008640CB" w:rsidRDefault="008640CB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77423" w14:textId="77777777" w:rsidR="008640CB" w:rsidRDefault="008640CB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lang w:val="uk-UA" w:eastAsia="uk-UA"/>
              </w:rPr>
              <w:t>Центр надання адміністративних послуг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EF568F" w14:textId="77777777" w:rsidR="008640CB" w:rsidRDefault="008640CB">
            <w:pPr>
              <w:spacing w:line="240" w:lineRule="atLeast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lang w:val="uk-UA" w:eastAsia="uk-UA"/>
              </w:rPr>
              <w:t>Протягом 1 дня</w:t>
            </w:r>
          </w:p>
        </w:tc>
      </w:tr>
      <w:tr w:rsidR="008640CB" w14:paraId="224E03E3" w14:textId="77777777" w:rsidTr="008640CB">
        <w:trPr>
          <w:trHeight w:val="416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C9362B" w14:textId="77777777" w:rsidR="008640CB" w:rsidRDefault="008640CB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2FFB85" w14:textId="77777777" w:rsidR="008640CB" w:rsidRDefault="008640CB">
            <w:pPr>
              <w:spacing w:line="240" w:lineRule="atLeast"/>
              <w:rPr>
                <w:sz w:val="22"/>
                <w:szCs w:val="22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Передача документів до служби у справах дітей виконавчого комітету міської ради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D0E660" w14:textId="77777777" w:rsidR="008640CB" w:rsidRDefault="008640CB">
            <w:pPr>
              <w:spacing w:line="240" w:lineRule="atLeast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Посадова особа центру надання адміністративних послуг виконавчого комітету міської ради</w:t>
            </w:r>
          </w:p>
          <w:p w14:paraId="7D22A82B" w14:textId="77777777" w:rsidR="008640CB" w:rsidRDefault="008640CB">
            <w:pPr>
              <w:spacing w:line="240" w:lineRule="atLeast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A7BC6" w14:textId="77777777" w:rsidR="008640CB" w:rsidRDefault="008640CB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B220A" w14:textId="77777777" w:rsidR="008640CB" w:rsidRDefault="008640CB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lang w:val="uk-UA" w:eastAsia="uk-UA"/>
              </w:rPr>
              <w:t>Центр надання адміністративних послуг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A59B92" w14:textId="77777777" w:rsidR="008640CB" w:rsidRDefault="008640CB">
            <w:pPr>
              <w:spacing w:line="240" w:lineRule="atLeast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lang w:val="uk-UA" w:eastAsia="uk-UA"/>
              </w:rPr>
              <w:t>Протягом 1 дня</w:t>
            </w:r>
          </w:p>
        </w:tc>
      </w:tr>
      <w:tr w:rsidR="008640CB" w14:paraId="772850A7" w14:textId="77777777" w:rsidTr="008640CB">
        <w:trPr>
          <w:trHeight w:val="422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F7EFC3" w14:textId="77777777" w:rsidR="008640CB" w:rsidRDefault="008640CB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B5CC94" w14:textId="77777777" w:rsidR="008640CB" w:rsidRDefault="008640CB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</w:t>
            </w:r>
            <w:r>
              <w:rPr>
                <w:color w:val="000000"/>
                <w:lang w:eastAsia="uk-UA"/>
              </w:rPr>
              <w:t>'</w:t>
            </w:r>
            <w:proofErr w:type="spellStart"/>
            <w:r>
              <w:rPr>
                <w:color w:val="000000"/>
                <w:lang w:eastAsia="uk-UA"/>
              </w:rPr>
              <w:t>ясування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обставин</w:t>
            </w:r>
            <w:proofErr w:type="spellEnd"/>
            <w:r>
              <w:rPr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color w:val="000000"/>
                <w:lang w:eastAsia="uk-UA"/>
              </w:rPr>
              <w:t>що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призвели</w:t>
            </w:r>
            <w:proofErr w:type="spellEnd"/>
            <w:r>
              <w:rPr>
                <w:color w:val="000000"/>
                <w:lang w:eastAsia="uk-UA"/>
              </w:rPr>
              <w:t xml:space="preserve"> до </w:t>
            </w:r>
            <w:proofErr w:type="spellStart"/>
            <w:r>
              <w:rPr>
                <w:color w:val="000000"/>
                <w:lang w:eastAsia="uk-UA"/>
              </w:rPr>
              <w:t>виникнення</w:t>
            </w:r>
            <w:proofErr w:type="spellEnd"/>
            <w:r>
              <w:rPr>
                <w:color w:val="000000"/>
                <w:lang w:eastAsia="uk-UA"/>
              </w:rPr>
              <w:t xml:space="preserve"> спору </w:t>
            </w:r>
            <w:proofErr w:type="spellStart"/>
            <w:r>
              <w:rPr>
                <w:color w:val="000000"/>
                <w:lang w:eastAsia="uk-UA"/>
              </w:rPr>
              <w:t>між</w:t>
            </w:r>
            <w:proofErr w:type="spellEnd"/>
            <w:r>
              <w:rPr>
                <w:color w:val="000000"/>
                <w:lang w:eastAsia="uk-UA"/>
              </w:rPr>
              <w:t xml:space="preserve"> батьками щодо </w:t>
            </w:r>
            <w:proofErr w:type="spellStart"/>
            <w:r>
              <w:rPr>
                <w:color w:val="000000"/>
                <w:lang w:eastAsia="uk-UA"/>
              </w:rPr>
              <w:t>участі</w:t>
            </w:r>
            <w:proofErr w:type="spellEnd"/>
            <w:r>
              <w:rPr>
                <w:color w:val="000000"/>
                <w:lang w:eastAsia="uk-UA"/>
              </w:rPr>
              <w:t xml:space="preserve"> у </w:t>
            </w:r>
            <w:proofErr w:type="spellStart"/>
            <w:r>
              <w:rPr>
                <w:color w:val="000000"/>
                <w:lang w:eastAsia="uk-UA"/>
              </w:rPr>
              <w:t>вихованні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дитини</w:t>
            </w:r>
            <w:proofErr w:type="spellEnd"/>
            <w:r>
              <w:rPr>
                <w:color w:val="000000"/>
                <w:lang w:val="uk-UA" w:eastAsia="uk-UA"/>
              </w:rPr>
              <w:t>.</w:t>
            </w:r>
          </w:p>
          <w:p w14:paraId="2EE4C71F" w14:textId="620B6887" w:rsidR="008640CB" w:rsidRPr="00A7256C" w:rsidRDefault="008640CB">
            <w:pPr>
              <w:spacing w:line="240" w:lineRule="atLeast"/>
              <w:rPr>
                <w:color w:val="000000"/>
                <w:lang w:eastAsia="uk-UA"/>
              </w:rPr>
            </w:pPr>
            <w:r>
              <w:rPr>
                <w:color w:val="000000"/>
                <w:lang w:val="uk-UA" w:eastAsia="uk-UA"/>
              </w:rPr>
              <w:t>П</w:t>
            </w:r>
            <w:proofErr w:type="spellStart"/>
            <w:r>
              <w:rPr>
                <w:color w:val="000000"/>
                <w:lang w:eastAsia="uk-UA"/>
              </w:rPr>
              <w:t>ровод</w:t>
            </w:r>
            <w:r>
              <w:rPr>
                <w:color w:val="000000"/>
                <w:lang w:val="uk-UA" w:eastAsia="uk-UA"/>
              </w:rPr>
              <w:t>ення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бесід</w:t>
            </w:r>
            <w:proofErr w:type="spellEnd"/>
            <w:r>
              <w:rPr>
                <w:color w:val="000000"/>
                <w:lang w:eastAsia="uk-UA"/>
              </w:rPr>
              <w:t xml:space="preserve"> з батьками, а у </w:t>
            </w:r>
            <w:proofErr w:type="spellStart"/>
            <w:r>
              <w:rPr>
                <w:color w:val="000000"/>
                <w:lang w:eastAsia="uk-UA"/>
              </w:rPr>
              <w:t>разі</w:t>
            </w:r>
            <w:proofErr w:type="spellEnd"/>
            <w:r>
              <w:rPr>
                <w:color w:val="000000"/>
                <w:lang w:eastAsia="uk-UA"/>
              </w:rPr>
              <w:t xml:space="preserve"> потреби, також з родичами </w:t>
            </w:r>
            <w:proofErr w:type="spellStart"/>
            <w:r>
              <w:rPr>
                <w:color w:val="000000"/>
                <w:lang w:eastAsia="uk-UA"/>
              </w:rPr>
              <w:t>дитини</w:t>
            </w:r>
            <w:proofErr w:type="spellEnd"/>
            <w:r>
              <w:rPr>
                <w:color w:val="000000"/>
                <w:lang w:eastAsia="uk-UA"/>
              </w:rPr>
              <w:t xml:space="preserve">. </w:t>
            </w:r>
            <w:bookmarkStart w:id="0" w:name="n346"/>
            <w:bookmarkEnd w:id="0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B7B413" w14:textId="77777777" w:rsidR="008640CB" w:rsidRDefault="008640CB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Посадова особа</w:t>
            </w:r>
          </w:p>
          <w:p w14:paraId="3783FF24" w14:textId="77777777" w:rsidR="008640CB" w:rsidRDefault="008640CB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служби у справах дітей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FD16E" w14:textId="77777777" w:rsidR="008640CB" w:rsidRDefault="008640CB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72627E" w14:textId="77777777" w:rsidR="008640CB" w:rsidRDefault="008640CB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396D71" w14:textId="77777777" w:rsidR="008640CB" w:rsidRDefault="008640CB">
            <w:pPr>
              <w:spacing w:line="240" w:lineRule="atLeast"/>
              <w:rPr>
                <w:lang w:val="uk-UA" w:eastAsia="uk-UA"/>
              </w:rPr>
            </w:pPr>
          </w:p>
        </w:tc>
      </w:tr>
      <w:tr w:rsidR="008640CB" w14:paraId="0347CBAA" w14:textId="77777777" w:rsidTr="008640CB">
        <w:trPr>
          <w:trHeight w:val="400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AB173E" w14:textId="77777777" w:rsidR="008640CB" w:rsidRDefault="008640CB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4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A79A0A" w14:textId="77777777" w:rsidR="008640CB" w:rsidRDefault="008640CB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</w:t>
            </w:r>
            <w:r>
              <w:rPr>
                <w:color w:val="000000"/>
                <w:lang w:eastAsia="uk-UA"/>
              </w:rPr>
              <w:t>клада</w:t>
            </w:r>
            <w:proofErr w:type="spellStart"/>
            <w:r>
              <w:rPr>
                <w:color w:val="000000"/>
                <w:lang w:val="uk-UA" w:eastAsia="uk-UA"/>
              </w:rPr>
              <w:t>ння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висновк</w:t>
            </w:r>
            <w:proofErr w:type="spellEnd"/>
            <w:r>
              <w:rPr>
                <w:color w:val="000000"/>
                <w:lang w:val="uk-UA" w:eastAsia="uk-UA"/>
              </w:rPr>
              <w:t>у щодо у</w:t>
            </w:r>
            <w:r>
              <w:rPr>
                <w:color w:val="000000"/>
                <w:lang w:eastAsia="uk-UA"/>
              </w:rPr>
              <w:t>част</w:t>
            </w:r>
            <w:r>
              <w:rPr>
                <w:color w:val="000000"/>
                <w:lang w:val="uk-UA" w:eastAsia="uk-UA"/>
              </w:rPr>
              <w:t>і</w:t>
            </w:r>
            <w:r>
              <w:rPr>
                <w:color w:val="000000"/>
                <w:lang w:eastAsia="uk-UA"/>
              </w:rPr>
              <w:t xml:space="preserve"> у </w:t>
            </w:r>
            <w:proofErr w:type="spellStart"/>
            <w:r>
              <w:rPr>
                <w:color w:val="000000"/>
                <w:lang w:eastAsia="uk-UA"/>
              </w:rPr>
              <w:t>вихованні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дитини</w:t>
            </w:r>
            <w:proofErr w:type="spellEnd"/>
            <w:r>
              <w:rPr>
                <w:color w:val="000000"/>
                <w:lang w:eastAsia="uk-UA"/>
              </w:rPr>
              <w:t xml:space="preserve"> та у </w:t>
            </w:r>
            <w:proofErr w:type="spellStart"/>
            <w:r>
              <w:rPr>
                <w:color w:val="000000"/>
                <w:lang w:eastAsia="uk-UA"/>
              </w:rPr>
              <w:t>разі</w:t>
            </w:r>
            <w:proofErr w:type="spellEnd"/>
            <w:r>
              <w:rPr>
                <w:color w:val="000000"/>
                <w:lang w:eastAsia="uk-UA"/>
              </w:rPr>
              <w:t xml:space="preserve"> потреби порядок </w:t>
            </w:r>
            <w:proofErr w:type="spellStart"/>
            <w:r>
              <w:rPr>
                <w:color w:val="000000"/>
                <w:lang w:eastAsia="uk-UA"/>
              </w:rPr>
              <w:t>побачен</w:t>
            </w:r>
            <w:proofErr w:type="spellEnd"/>
            <w:r>
              <w:rPr>
                <w:color w:val="000000"/>
                <w:lang w:val="uk-UA" w:eastAsia="uk-UA"/>
              </w:rPr>
              <w:t>ь</w:t>
            </w:r>
            <w:r>
              <w:rPr>
                <w:color w:val="000000"/>
                <w:lang w:eastAsia="uk-UA"/>
              </w:rPr>
              <w:t xml:space="preserve"> з </w:t>
            </w:r>
            <w:proofErr w:type="spellStart"/>
            <w:r>
              <w:rPr>
                <w:color w:val="000000"/>
                <w:lang w:eastAsia="uk-UA"/>
              </w:rPr>
              <w:t>дитиною</w:t>
            </w:r>
            <w:proofErr w:type="spellEnd"/>
            <w:r>
              <w:rPr>
                <w:color w:val="000000"/>
                <w:lang w:eastAsia="uk-UA"/>
              </w:rPr>
              <w:t xml:space="preserve"> того з </w:t>
            </w:r>
            <w:proofErr w:type="spellStart"/>
            <w:r>
              <w:rPr>
                <w:color w:val="000000"/>
                <w:lang w:eastAsia="uk-UA"/>
              </w:rPr>
              <w:t>батьків</w:t>
            </w:r>
            <w:proofErr w:type="spellEnd"/>
            <w:r>
              <w:rPr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color w:val="000000"/>
                <w:lang w:eastAsia="uk-UA"/>
              </w:rPr>
              <w:t>який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проживає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окремо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від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неї</w:t>
            </w:r>
            <w:proofErr w:type="spellEnd"/>
            <w:r>
              <w:rPr>
                <w:color w:val="000000"/>
                <w:lang w:val="uk-UA" w:eastAsia="uk-UA"/>
              </w:rPr>
              <w:t>.</w:t>
            </w:r>
          </w:p>
          <w:p w14:paraId="1ECD366B" w14:textId="77777777" w:rsidR="008640CB" w:rsidRDefault="008640CB">
            <w:pPr>
              <w:spacing w:line="240" w:lineRule="atLeast"/>
              <w:rPr>
                <w:color w:val="000000"/>
                <w:lang w:val="uk-UA" w:eastAsia="uk-UA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AD76F8" w14:textId="77777777" w:rsidR="008640CB" w:rsidRDefault="008640CB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Посадова особа</w:t>
            </w:r>
          </w:p>
          <w:p w14:paraId="36B9E89A" w14:textId="77777777" w:rsidR="008640CB" w:rsidRDefault="008640CB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служби у справах дітей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D33FD" w14:textId="77777777" w:rsidR="008640CB" w:rsidRDefault="008640CB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034CC" w14:textId="77777777" w:rsidR="008640CB" w:rsidRDefault="008640CB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D63F51" w14:textId="77777777" w:rsidR="008640CB" w:rsidRDefault="008640CB">
            <w:pPr>
              <w:spacing w:line="240" w:lineRule="atLeast"/>
              <w:rPr>
                <w:lang w:val="uk-UA" w:eastAsia="uk-UA"/>
              </w:rPr>
            </w:pPr>
          </w:p>
        </w:tc>
      </w:tr>
      <w:tr w:rsidR="008640CB" w14:paraId="7F25BEB6" w14:textId="77777777" w:rsidTr="008640CB">
        <w:trPr>
          <w:trHeight w:val="406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5CE5F0" w14:textId="77777777" w:rsidR="008640CB" w:rsidRDefault="008640CB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EE1656" w14:textId="77777777" w:rsidR="008640CB" w:rsidRDefault="008640CB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Розгляд звернення на засіданні комісії з питань захисту прав дитини</w:t>
            </w:r>
          </w:p>
          <w:p w14:paraId="0ADBAC40" w14:textId="77777777" w:rsidR="008640CB" w:rsidRDefault="008640CB">
            <w:pPr>
              <w:spacing w:line="240" w:lineRule="atLeast"/>
              <w:rPr>
                <w:color w:val="000000"/>
                <w:lang w:val="uk-UA" w:eastAsia="uk-UA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6BBFE9" w14:textId="77777777" w:rsidR="008640CB" w:rsidRDefault="008640CB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Посадова особа</w:t>
            </w:r>
          </w:p>
          <w:p w14:paraId="48AE0B03" w14:textId="77777777" w:rsidR="008640CB" w:rsidRDefault="008640CB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служби у справах дітей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942DD" w14:textId="77777777" w:rsidR="008640CB" w:rsidRDefault="008640CB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6EAC8" w14:textId="77777777" w:rsidR="008640CB" w:rsidRDefault="008640CB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59D3F9" w14:textId="77777777" w:rsidR="008640CB" w:rsidRDefault="008640CB">
            <w:pPr>
              <w:spacing w:line="240" w:lineRule="atLeast"/>
              <w:rPr>
                <w:lang w:val="uk-UA" w:eastAsia="uk-UA"/>
              </w:rPr>
            </w:pPr>
          </w:p>
        </w:tc>
      </w:tr>
      <w:tr w:rsidR="008640CB" w14:paraId="7455AA78" w14:textId="77777777" w:rsidTr="008640CB">
        <w:trPr>
          <w:trHeight w:val="406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12425A" w14:textId="77777777" w:rsidR="008640CB" w:rsidRDefault="008640CB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8868CF" w14:textId="77777777" w:rsidR="008640CB" w:rsidRDefault="008640CB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Встановлення рішенням виконавчого комітету міської ради участі у вихованні дитини та у разі потреби порядку побачення з дитиною того з батьків, який проживає окремо від неї. </w:t>
            </w:r>
          </w:p>
          <w:p w14:paraId="3D29BF8A" w14:textId="77777777" w:rsidR="008640CB" w:rsidRDefault="008640CB">
            <w:pPr>
              <w:spacing w:line="240" w:lineRule="atLeast"/>
              <w:rPr>
                <w:color w:val="000000"/>
                <w:lang w:val="uk-UA" w:eastAsia="uk-UA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A5F205" w14:textId="77777777" w:rsidR="008640CB" w:rsidRDefault="008640CB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Посадова особа</w:t>
            </w:r>
          </w:p>
          <w:p w14:paraId="4A4257F9" w14:textId="77777777" w:rsidR="008640CB" w:rsidRDefault="008640CB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служби у справах дітей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5C119" w14:textId="77777777" w:rsidR="008640CB" w:rsidRDefault="008640CB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3DCD87" w14:textId="77777777" w:rsidR="008640CB" w:rsidRDefault="008640CB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0267D2" w14:textId="77777777" w:rsidR="008640CB" w:rsidRDefault="008640CB">
            <w:pPr>
              <w:spacing w:line="240" w:lineRule="atLeast"/>
              <w:rPr>
                <w:lang w:val="uk-UA" w:eastAsia="uk-UA"/>
              </w:rPr>
            </w:pPr>
          </w:p>
        </w:tc>
      </w:tr>
      <w:tr w:rsidR="008640CB" w14:paraId="20B8106A" w14:textId="77777777" w:rsidTr="008640CB">
        <w:trPr>
          <w:trHeight w:val="406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79ACDD" w14:textId="77777777" w:rsidR="008640CB" w:rsidRDefault="008640CB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E96A15" w14:textId="77777777" w:rsidR="008640CB" w:rsidRDefault="008640CB">
            <w:pPr>
              <w:spacing w:line="240" w:lineRule="atLeast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Передача рішення виконавчого комітету міської ради щодо участі у вихованні дитини та у разі потреби порядку побачення з дитиною того з батьків, який проживає окремо від неї до центру надання адміністративних послуг виконавчого комітету міської ради</w:t>
            </w:r>
          </w:p>
          <w:p w14:paraId="509792A0" w14:textId="77777777" w:rsidR="008640CB" w:rsidRDefault="008640CB">
            <w:pPr>
              <w:spacing w:line="240" w:lineRule="atLeast"/>
              <w:rPr>
                <w:color w:val="000000"/>
                <w:lang w:val="uk-UA" w:eastAsia="uk-UA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E0ECA6" w14:textId="77777777" w:rsidR="008640CB" w:rsidRDefault="008640CB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Посадова особа</w:t>
            </w:r>
          </w:p>
          <w:p w14:paraId="0CE3850F" w14:textId="77777777" w:rsidR="008640CB" w:rsidRDefault="008640CB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служби у справах дітей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44161" w14:textId="77777777" w:rsidR="008640CB" w:rsidRDefault="008640CB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FCF12A" w14:textId="77777777" w:rsidR="008640CB" w:rsidRDefault="008640CB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BCCAAC" w14:textId="77777777" w:rsidR="008640CB" w:rsidRDefault="008640CB">
            <w:pPr>
              <w:spacing w:line="240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Протягом 1 дня</w:t>
            </w:r>
          </w:p>
        </w:tc>
      </w:tr>
      <w:tr w:rsidR="008640CB" w14:paraId="2D3D1E95" w14:textId="77777777" w:rsidTr="008640CB">
        <w:trPr>
          <w:trHeight w:val="406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5A6396" w14:textId="77777777" w:rsidR="008640CB" w:rsidRDefault="008640CB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AB4A5C" w14:textId="77777777" w:rsidR="008640CB" w:rsidRDefault="008640CB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Повідомлення заявника про результати розгляду його звернення та надання інформації про спосіб </w:t>
            </w:r>
          </w:p>
          <w:p w14:paraId="64506F3B" w14:textId="77777777" w:rsidR="008640CB" w:rsidRDefault="008640CB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отримання відповіді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C81308" w14:textId="77777777" w:rsidR="008640CB" w:rsidRDefault="008640CB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Посадова особа центру надання адміністративних послуг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F09A0" w14:textId="77777777" w:rsidR="008640CB" w:rsidRDefault="008640CB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71125E" w14:textId="77777777" w:rsidR="008640CB" w:rsidRDefault="008640CB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lang w:val="uk-UA" w:eastAsia="uk-UA"/>
              </w:rPr>
              <w:t xml:space="preserve">Центр надання </w:t>
            </w:r>
          </w:p>
          <w:p w14:paraId="60DA98C8" w14:textId="77777777" w:rsidR="008640CB" w:rsidRDefault="008640CB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адміністративних послуг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241B6E" w14:textId="77777777" w:rsidR="008640CB" w:rsidRDefault="008640CB">
            <w:pPr>
              <w:spacing w:line="240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Протягом 1 дня</w:t>
            </w:r>
          </w:p>
        </w:tc>
      </w:tr>
      <w:tr w:rsidR="008640CB" w14:paraId="5C581AC6" w14:textId="77777777" w:rsidTr="008640CB">
        <w:trPr>
          <w:gridAfter w:val="1"/>
          <w:wAfter w:w="11" w:type="dxa"/>
          <w:trHeight w:val="451"/>
          <w:jc w:val="center"/>
        </w:trPr>
        <w:tc>
          <w:tcPr>
            <w:tcW w:w="868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CB08E2" w14:textId="77777777" w:rsidR="008640CB" w:rsidRDefault="008640CB">
            <w:pPr>
              <w:spacing w:line="240" w:lineRule="atLeast"/>
              <w:ind w:firstLine="567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Загальна кількість днів надання послуги -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2075E8" w14:textId="77777777" w:rsidR="008640CB" w:rsidRDefault="008640CB">
            <w:pPr>
              <w:spacing w:line="240" w:lineRule="atLeast"/>
              <w:ind w:firstLine="47"/>
              <w:jc w:val="center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30</w:t>
            </w:r>
          </w:p>
        </w:tc>
      </w:tr>
      <w:tr w:rsidR="008640CB" w14:paraId="5778E372" w14:textId="77777777" w:rsidTr="008640CB">
        <w:trPr>
          <w:gridAfter w:val="1"/>
          <w:wAfter w:w="11" w:type="dxa"/>
          <w:trHeight w:val="405"/>
          <w:jc w:val="center"/>
        </w:trPr>
        <w:tc>
          <w:tcPr>
            <w:tcW w:w="868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08016F" w14:textId="77777777" w:rsidR="008640CB" w:rsidRDefault="008640CB">
            <w:pPr>
              <w:spacing w:line="240" w:lineRule="atLeast"/>
              <w:ind w:firstLine="567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Загальна кількість днів (передбачена законодавством) -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2BE18E" w14:textId="77777777" w:rsidR="008640CB" w:rsidRDefault="008640CB">
            <w:pPr>
              <w:spacing w:line="240" w:lineRule="atLeast"/>
              <w:ind w:firstLine="47"/>
              <w:jc w:val="center"/>
              <w:rPr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30</w:t>
            </w:r>
          </w:p>
        </w:tc>
      </w:tr>
    </w:tbl>
    <w:p w14:paraId="53BA649B" w14:textId="77777777" w:rsidR="008640CB" w:rsidRDefault="008640CB" w:rsidP="008640CB">
      <w:pPr>
        <w:shd w:val="clear" w:color="auto" w:fill="FFFFFF"/>
        <w:spacing w:line="0" w:lineRule="atLeast"/>
        <w:ind w:firstLine="567"/>
        <w:jc w:val="both"/>
        <w:rPr>
          <w:i/>
          <w:iCs/>
          <w:color w:val="000000"/>
          <w:sz w:val="16"/>
          <w:szCs w:val="16"/>
          <w:lang w:val="uk-UA" w:eastAsia="uk-UA"/>
        </w:rPr>
      </w:pPr>
    </w:p>
    <w:p w14:paraId="30B26022" w14:textId="77777777" w:rsidR="008640CB" w:rsidRDefault="008640CB" w:rsidP="008640CB">
      <w:pPr>
        <w:shd w:val="clear" w:color="auto" w:fill="FFFFFF"/>
        <w:spacing w:line="0" w:lineRule="atLeast"/>
        <w:ind w:firstLine="567"/>
        <w:jc w:val="both"/>
        <w:rPr>
          <w:iCs/>
          <w:color w:val="000000"/>
          <w:lang w:val="uk-UA" w:eastAsia="uk-UA"/>
        </w:rPr>
      </w:pPr>
      <w:r>
        <w:rPr>
          <w:iCs/>
          <w:color w:val="000000"/>
          <w:lang w:val="uk-UA" w:eastAsia="uk-UA"/>
        </w:rPr>
        <w:t xml:space="preserve">* Умовні позначки: </w:t>
      </w:r>
      <w:r>
        <w:rPr>
          <w:b/>
          <w:iCs/>
          <w:color w:val="000000"/>
          <w:lang w:val="uk-UA" w:eastAsia="uk-UA"/>
        </w:rPr>
        <w:t xml:space="preserve">В </w:t>
      </w:r>
      <w:r>
        <w:rPr>
          <w:iCs/>
          <w:color w:val="000000"/>
          <w:lang w:val="uk-UA" w:eastAsia="uk-UA"/>
        </w:rPr>
        <w:t xml:space="preserve">- виконує, </w:t>
      </w:r>
      <w:r>
        <w:rPr>
          <w:b/>
          <w:iCs/>
          <w:color w:val="000000"/>
          <w:lang w:val="uk-UA" w:eastAsia="uk-UA"/>
        </w:rPr>
        <w:t>У</w:t>
      </w:r>
      <w:r>
        <w:rPr>
          <w:iCs/>
          <w:color w:val="000000"/>
          <w:lang w:val="uk-UA" w:eastAsia="uk-UA"/>
        </w:rPr>
        <w:t xml:space="preserve"> - бере участь, </w:t>
      </w:r>
      <w:r>
        <w:rPr>
          <w:b/>
          <w:iCs/>
          <w:color w:val="000000"/>
          <w:lang w:val="uk-UA" w:eastAsia="uk-UA"/>
        </w:rPr>
        <w:t>П</w:t>
      </w:r>
      <w:r>
        <w:rPr>
          <w:iCs/>
          <w:color w:val="000000"/>
          <w:lang w:val="uk-UA" w:eastAsia="uk-UA"/>
        </w:rPr>
        <w:t xml:space="preserve"> - погоджує, </w:t>
      </w:r>
      <w:r>
        <w:rPr>
          <w:b/>
          <w:iCs/>
          <w:color w:val="000000"/>
          <w:lang w:val="uk-UA" w:eastAsia="uk-UA"/>
        </w:rPr>
        <w:t>З</w:t>
      </w:r>
      <w:r>
        <w:rPr>
          <w:iCs/>
          <w:color w:val="000000"/>
          <w:lang w:val="uk-UA" w:eastAsia="uk-UA"/>
        </w:rPr>
        <w:t xml:space="preserve"> - затверджує.</w:t>
      </w:r>
    </w:p>
    <w:sectPr w:rsidR="008640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7F2"/>
    <w:rsid w:val="000E52C2"/>
    <w:rsid w:val="00352138"/>
    <w:rsid w:val="005569D6"/>
    <w:rsid w:val="005D21DE"/>
    <w:rsid w:val="005F1961"/>
    <w:rsid w:val="008640CB"/>
    <w:rsid w:val="00A03CC1"/>
    <w:rsid w:val="00A7256C"/>
    <w:rsid w:val="00C22D8D"/>
    <w:rsid w:val="00C91471"/>
    <w:rsid w:val="00E12F62"/>
    <w:rsid w:val="00F6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E0A14-3C76-42FD-9AA0-014EAC2E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640CB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ий текст Знак"/>
    <w:basedOn w:val="a0"/>
    <w:link w:val="a3"/>
    <w:semiHidden/>
    <w:rsid w:val="008640C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2D8D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22D8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2074</Words>
  <Characters>1183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Юрій Коржук</cp:lastModifiedBy>
  <cp:revision>8</cp:revision>
  <cp:lastPrinted>2024-01-26T08:11:00Z</cp:lastPrinted>
  <dcterms:created xsi:type="dcterms:W3CDTF">2021-12-14T09:12:00Z</dcterms:created>
  <dcterms:modified xsi:type="dcterms:W3CDTF">2024-02-15T06:46:00Z</dcterms:modified>
</cp:coreProperties>
</file>